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20" w:rsidRPr="00E02379" w:rsidRDefault="00C01620" w:rsidP="00C01620">
      <w:pPr>
        <w:rPr>
          <w:rFonts w:ascii="Century Gothic" w:hAnsi="Century Gothic"/>
          <w:sz w:val="20"/>
          <w:szCs w:val="20"/>
        </w:rPr>
      </w:pPr>
      <w:r w:rsidRPr="00E02379">
        <w:rPr>
          <w:rFonts w:ascii="Century Gothic" w:hAnsi="Century Gothic" w:cs="Helvetica"/>
          <w:b/>
          <w:bCs/>
          <w:i/>
          <w:iCs/>
          <w:color w:val="6C859A"/>
          <w:sz w:val="20"/>
          <w:szCs w:val="20"/>
        </w:rPr>
        <w:t xml:space="preserve">Dorothee Remmler-Bellen </w:t>
      </w:r>
      <w:r w:rsidRPr="00E02379">
        <w:rPr>
          <w:rFonts w:ascii="Century Gothic" w:hAnsi="Century Gothic" w:cs="Helvetica"/>
          <w:i/>
          <w:iCs/>
          <w:color w:val="6C859A"/>
          <w:sz w:val="20"/>
          <w:szCs w:val="20"/>
        </w:rPr>
        <w:t xml:space="preserve">war nach dem Studium der Mathematik, Betriebswirtschaftslehre und Informatik als Lehrerin und Schulleiterin an verschiedenen Privatschulen tätig. Nach der Zusatzqualifikation zur </w:t>
      </w:r>
      <w:proofErr w:type="spellStart"/>
      <w:r w:rsidRPr="00E02379">
        <w:rPr>
          <w:rFonts w:ascii="Century Gothic" w:hAnsi="Century Gothic" w:cs="Helvetica"/>
          <w:i/>
          <w:iCs/>
          <w:color w:val="6C859A"/>
          <w:sz w:val="20"/>
          <w:szCs w:val="20"/>
        </w:rPr>
        <w:t>Präventologin</w:t>
      </w:r>
      <w:proofErr w:type="spellEnd"/>
      <w:r w:rsidRPr="00E02379">
        <w:rPr>
          <w:rFonts w:ascii="Century Gothic" w:hAnsi="Century Gothic" w:cs="Helvetica"/>
          <w:i/>
          <w:iCs/>
          <w:color w:val="6C859A"/>
          <w:sz w:val="20"/>
          <w:szCs w:val="20"/>
        </w:rPr>
        <w:t xml:space="preserve"> folgte zunächst die Eröffnung einer eigenen Stress-Praxis. Dort arbeitet sie mit Kindern, Jugendlichen und Erwachsenen an der Reduzierung von Stress, der Stärkung der individuellen Ressourcen und der Entwicklung von Potenzialen. Seit 2010 bietet sie mit ihrem Zentrum für Prävention und psychosoziale Weiterbildung (www.zppw.de) eine Plattform für Weiterbildungen und Dienstleistungen im psychosozialen Präventionsbereich an. Schwerpunkte sind Fortbildungen für </w:t>
      </w:r>
      <w:proofErr w:type="spellStart"/>
      <w:r w:rsidRPr="00E02379">
        <w:rPr>
          <w:rFonts w:ascii="Century Gothic" w:hAnsi="Century Gothic" w:cs="Helvetica"/>
          <w:i/>
          <w:iCs/>
          <w:color w:val="6C859A"/>
          <w:sz w:val="20"/>
          <w:szCs w:val="20"/>
        </w:rPr>
        <w:t>ErzieherInnen</w:t>
      </w:r>
      <w:proofErr w:type="spellEnd"/>
      <w:r w:rsidRPr="00E02379">
        <w:rPr>
          <w:rFonts w:ascii="Century Gothic" w:hAnsi="Century Gothic" w:cs="Helvetica"/>
          <w:i/>
          <w:iCs/>
          <w:color w:val="6C859A"/>
          <w:sz w:val="20"/>
          <w:szCs w:val="20"/>
        </w:rPr>
        <w:t xml:space="preserve">, Lehrkräfte, </w:t>
      </w:r>
      <w:proofErr w:type="spellStart"/>
      <w:r w:rsidRPr="00E02379">
        <w:rPr>
          <w:rFonts w:ascii="Century Gothic" w:hAnsi="Century Gothic" w:cs="Helvetica"/>
          <w:i/>
          <w:iCs/>
          <w:color w:val="6C859A"/>
          <w:sz w:val="20"/>
          <w:szCs w:val="20"/>
        </w:rPr>
        <w:t>PädagogInnen</w:t>
      </w:r>
      <w:proofErr w:type="spellEnd"/>
      <w:r w:rsidRPr="00E02379">
        <w:rPr>
          <w:rFonts w:ascii="Century Gothic" w:hAnsi="Century Gothic" w:cs="Helvetica"/>
          <w:i/>
          <w:iCs/>
          <w:color w:val="6C859A"/>
          <w:sz w:val="20"/>
          <w:szCs w:val="20"/>
        </w:rPr>
        <w:t xml:space="preserve"> und </w:t>
      </w:r>
      <w:proofErr w:type="spellStart"/>
      <w:r w:rsidRPr="00E02379">
        <w:rPr>
          <w:rFonts w:ascii="Century Gothic" w:hAnsi="Century Gothic" w:cs="Helvetica"/>
          <w:i/>
          <w:iCs/>
          <w:color w:val="6C859A"/>
          <w:sz w:val="20"/>
          <w:szCs w:val="20"/>
        </w:rPr>
        <w:t>SozialpädagogInnen</w:t>
      </w:r>
      <w:proofErr w:type="spellEnd"/>
      <w:r w:rsidRPr="00E02379">
        <w:rPr>
          <w:rFonts w:ascii="Century Gothic" w:hAnsi="Century Gothic" w:cs="Helvetica"/>
          <w:i/>
          <w:iCs/>
          <w:color w:val="6C859A"/>
          <w:sz w:val="20"/>
          <w:szCs w:val="20"/>
        </w:rPr>
        <w:t xml:space="preserve"> zur Entwicklung und Stärkung von Gesundheits- und Lebenskompetenzen auf Basis der Salutogenese.</w:t>
      </w:r>
    </w:p>
    <w:p w:rsidR="00F4242E" w:rsidRDefault="00F4242E"/>
    <w:p w:rsidR="0036502E" w:rsidRDefault="0036502E"/>
    <w:p w:rsidR="0036502E" w:rsidRDefault="00C01620">
      <w:r>
        <w:rPr>
          <w:noProof/>
          <w:lang w:eastAsia="de-DE"/>
        </w:rPr>
        <w:drawing>
          <wp:inline distT="0" distB="0" distL="0" distR="0" wp14:anchorId="2C5EF651" wp14:editId="521C3B1F">
            <wp:extent cx="3406140" cy="2560320"/>
            <wp:effectExtent l="0" t="0" r="3810" b="0"/>
            <wp:docPr id="2" name="Bild 2" descr="https://img.yumpu.com/5386924/1/358x269/schule-ohne-stress-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yumpu.com/5386924/1/358x269/schule-ohne-stress-pd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6140" cy="2560320"/>
                    </a:xfrm>
                    <a:prstGeom prst="rect">
                      <a:avLst/>
                    </a:prstGeom>
                    <a:noFill/>
                    <a:ln>
                      <a:noFill/>
                    </a:ln>
                  </pic:spPr>
                </pic:pic>
              </a:graphicData>
            </a:graphic>
          </wp:inline>
        </w:drawing>
      </w:r>
    </w:p>
    <w:p w:rsidR="0036502E" w:rsidRDefault="0036502E"/>
    <w:p w:rsidR="00C01620" w:rsidRPr="00872CBE" w:rsidRDefault="00C01620" w:rsidP="00C01620">
      <w:pPr>
        <w:rPr>
          <w:rFonts w:ascii="Century Gothic" w:eastAsia="Times New Roman" w:hAnsi="Century Gothic"/>
          <w:sz w:val="36"/>
          <w:szCs w:val="36"/>
        </w:rPr>
      </w:pPr>
      <w:r w:rsidRPr="00872CBE">
        <w:rPr>
          <w:rFonts w:ascii="Century Gothic" w:eastAsia="Times New Roman" w:hAnsi="Century Gothic"/>
          <w:sz w:val="36"/>
          <w:szCs w:val="36"/>
        </w:rPr>
        <w:t>Vortrag und Diskussion mit der Buchautorin Dorothee Remmler-Bellen ( Schule ohne Stress) am 09.03.2016 um 19:30 Uhr im Bürgerhaus in Trassem</w:t>
      </w:r>
    </w:p>
    <w:p w:rsidR="00C01620" w:rsidRPr="00E02379" w:rsidRDefault="00C01620" w:rsidP="00C01620">
      <w:pPr>
        <w:rPr>
          <w:rFonts w:ascii="Century Gothic" w:hAnsi="Century Gothic"/>
          <w:sz w:val="24"/>
          <w:szCs w:val="24"/>
        </w:rPr>
      </w:pPr>
      <w:r w:rsidRPr="00872CBE">
        <w:rPr>
          <w:rFonts w:ascii="Century Gothic" w:eastAsia="Times New Roman" w:hAnsi="Century Gothic"/>
          <w:sz w:val="36"/>
          <w:szCs w:val="36"/>
        </w:rPr>
        <w:br/>
      </w:r>
      <w:r w:rsidRPr="00E02379">
        <w:rPr>
          <w:rFonts w:ascii="Century Gothic" w:hAnsi="Century Gothic"/>
          <w:sz w:val="24"/>
          <w:szCs w:val="24"/>
        </w:rPr>
        <w:t>Sehr geehrte Damen und Herren,</w:t>
      </w:r>
    </w:p>
    <w:p w:rsidR="00C01620" w:rsidRPr="00E02379" w:rsidRDefault="00C01620" w:rsidP="00C01620">
      <w:pPr>
        <w:rPr>
          <w:rFonts w:ascii="Century Gothic" w:hAnsi="Century Gothic"/>
          <w:sz w:val="24"/>
          <w:szCs w:val="24"/>
        </w:rPr>
      </w:pPr>
      <w:r w:rsidRPr="00E02379">
        <w:rPr>
          <w:rFonts w:ascii="Century Gothic" w:hAnsi="Century Gothic"/>
          <w:sz w:val="24"/>
          <w:szCs w:val="24"/>
        </w:rPr>
        <w:t xml:space="preserve">Das Wohl und Wehe unserer Kinder ist </w:t>
      </w:r>
      <w:r w:rsidR="00E02379" w:rsidRPr="00E02379">
        <w:rPr>
          <w:rFonts w:ascii="Century Gothic" w:hAnsi="Century Gothic"/>
          <w:sz w:val="24"/>
          <w:szCs w:val="24"/>
        </w:rPr>
        <w:t xml:space="preserve">uns sehr wichtig. </w:t>
      </w:r>
      <w:r w:rsidRPr="00E02379">
        <w:rPr>
          <w:rFonts w:ascii="Century Gothic" w:hAnsi="Century Gothic"/>
          <w:sz w:val="24"/>
          <w:szCs w:val="24"/>
        </w:rPr>
        <w:t>Was Kinder wirklich brauchen. Gesund und glücklich aufwachsen .Wie Bildung und Gesundheit gelingen können. Gefährdet Schule die Gesundheit? Die Gesundheit fängt bei den Jüngsten an. Dies sind Fragen, die uns alle beschäftigen .Antworten erhalten Sie am 09.03.2016 um 19:30 Uhr im Bürgerhaus in Trassem.</w:t>
      </w:r>
    </w:p>
    <w:p w:rsidR="0036502E" w:rsidRPr="00E02379" w:rsidRDefault="00E02379">
      <w:pPr>
        <w:rPr>
          <w:rFonts w:ascii="Century Gothic" w:hAnsi="Century Gothic"/>
          <w:sz w:val="24"/>
          <w:szCs w:val="24"/>
        </w:rPr>
      </w:pPr>
      <w:r w:rsidRPr="00E02379">
        <w:rPr>
          <w:rFonts w:ascii="Century Gothic" w:hAnsi="Century Gothic"/>
          <w:sz w:val="24"/>
          <w:szCs w:val="24"/>
        </w:rPr>
        <w:t>Sie sind herzlich eingeladen diese Themen mit Frau Remmler-Bellen zu diskutieren.</w:t>
      </w:r>
    </w:p>
    <w:p w:rsidR="00E02379" w:rsidRPr="00E02379" w:rsidRDefault="00E42EE8">
      <w:pPr>
        <w:rPr>
          <w:rFonts w:ascii="Century Gothic" w:hAnsi="Century Gothic"/>
          <w:sz w:val="24"/>
          <w:szCs w:val="24"/>
        </w:rPr>
      </w:pPr>
      <w:r>
        <w:rPr>
          <w:rFonts w:ascii="Century Gothic" w:hAnsi="Century Gothic"/>
          <w:sz w:val="24"/>
          <w:szCs w:val="24"/>
        </w:rPr>
        <w:t>Bernd Gard</w:t>
      </w:r>
      <w:bookmarkStart w:id="0" w:name="_GoBack"/>
      <w:bookmarkEnd w:id="0"/>
    </w:p>
    <w:p w:rsidR="00E02379" w:rsidRPr="00E42EE8" w:rsidRDefault="00E42EE8">
      <w:pPr>
        <w:rPr>
          <w:rFonts w:ascii="Century Gothic" w:hAnsi="Century Gothic"/>
          <w:sz w:val="16"/>
          <w:szCs w:val="16"/>
        </w:rPr>
      </w:pPr>
      <w:r w:rsidRPr="00E42EE8">
        <w:rPr>
          <w:rFonts w:ascii="Century Gothic" w:hAnsi="Century Gothic"/>
          <w:sz w:val="16"/>
          <w:szCs w:val="16"/>
        </w:rPr>
        <w:t>VG-Beauftragter zur Aktivierung der Kommunen</w:t>
      </w:r>
    </w:p>
    <w:p w:rsidR="0036502E" w:rsidRDefault="0036502E"/>
    <w:p w:rsidR="0036502E" w:rsidRDefault="0036502E"/>
    <w:p w:rsidR="0036502E" w:rsidRDefault="0036502E">
      <w:pPr>
        <w:rPr>
          <w:rFonts w:eastAsia="Times New Roman"/>
        </w:rPr>
      </w:pPr>
    </w:p>
    <w:sectPr w:rsidR="00365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2E"/>
    <w:rsid w:val="00037DF9"/>
    <w:rsid w:val="001C7E44"/>
    <w:rsid w:val="0036502E"/>
    <w:rsid w:val="00872CBE"/>
    <w:rsid w:val="00A4191A"/>
    <w:rsid w:val="00C01620"/>
    <w:rsid w:val="00E02379"/>
    <w:rsid w:val="00E42EE8"/>
    <w:rsid w:val="00F42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86A29-B207-4E34-8114-BE6D0E3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Gard</dc:creator>
  <cp:keywords/>
  <dc:description/>
  <cp:lastModifiedBy>Bernd Gard</cp:lastModifiedBy>
  <cp:revision>3</cp:revision>
  <dcterms:created xsi:type="dcterms:W3CDTF">2016-03-04T12:26:00Z</dcterms:created>
  <dcterms:modified xsi:type="dcterms:W3CDTF">2016-03-04T12:28:00Z</dcterms:modified>
</cp:coreProperties>
</file>